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A28C">
      <w:pPr>
        <w:spacing w:line="480" w:lineRule="exact"/>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四平市第十四中学校</w:t>
      </w:r>
    </w:p>
    <w:p w14:paraId="7F14A8E6">
      <w:pPr>
        <w:spacing w:line="480" w:lineRule="exact"/>
        <w:jc w:val="center"/>
        <w:rPr>
          <w:rFonts w:hint="eastAsia" w:ascii="宋体" w:hAnsi="宋体" w:eastAsia="宋体" w:cs="宋体"/>
          <w:sz w:val="32"/>
          <w:szCs w:val="32"/>
        </w:rPr>
      </w:pPr>
      <w:r>
        <w:rPr>
          <w:rFonts w:hint="eastAsia" w:ascii="宋体" w:hAnsi="宋体" w:eastAsia="宋体" w:cs="宋体"/>
          <w:b/>
          <w:bCs/>
          <w:sz w:val="32"/>
          <w:szCs w:val="32"/>
        </w:rPr>
        <w:t>教职工代表大会制度</w:t>
      </w:r>
    </w:p>
    <w:p w14:paraId="0186AC3E">
      <w:pPr>
        <w:spacing w:line="380" w:lineRule="exact"/>
        <w:rPr>
          <w:rFonts w:hint="eastAsia" w:ascii="宋体" w:hAnsi="宋体" w:eastAsia="宋体" w:cs="宋体"/>
          <w:sz w:val="44"/>
          <w:szCs w:val="44"/>
        </w:rPr>
      </w:pPr>
    </w:p>
    <w:p w14:paraId="0436BB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第一章  总  则</w:t>
      </w:r>
    </w:p>
    <w:p w14:paraId="21977C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ECB15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第一条   为了进一步推进学校民主建设，保障教职工参与学校民主管理和民主监督的权利，健全和完善</w:t>
      </w:r>
      <w:r>
        <w:rPr>
          <w:rFonts w:hint="eastAsia" w:ascii="宋体" w:hAnsi="宋体" w:eastAsia="宋体" w:cs="宋体"/>
          <w:kern w:val="0"/>
          <w:sz w:val="24"/>
          <w:szCs w:val="24"/>
        </w:rPr>
        <w:t>党组织领导的</w:t>
      </w:r>
      <w:r>
        <w:rPr>
          <w:rFonts w:hint="eastAsia" w:ascii="宋体" w:hAnsi="宋体" w:eastAsia="宋体" w:cs="宋体"/>
          <w:kern w:val="0"/>
          <w:sz w:val="24"/>
          <w:szCs w:val="24"/>
        </w:rPr>
        <w:t>校长负责制</w:t>
      </w:r>
      <w:r>
        <w:rPr>
          <w:rFonts w:hint="eastAsia" w:ascii="宋体" w:hAnsi="宋体" w:eastAsia="宋体" w:cs="宋体"/>
          <w:sz w:val="24"/>
          <w:szCs w:val="24"/>
        </w:rPr>
        <w:t>，根据《中华人民共和国工会法》《中华人民共和国教育法》《中华人民共和国教师法》等法律、法规以及其他有关规定，制定本制度。</w:t>
      </w:r>
    </w:p>
    <w:p w14:paraId="25ACBF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第二条</w:t>
      </w:r>
      <w:r>
        <w:rPr>
          <w:rFonts w:hint="eastAsia" w:ascii="宋体" w:hAnsi="宋体" w:eastAsia="宋体" w:cs="宋体"/>
          <w:sz w:val="24"/>
          <w:szCs w:val="24"/>
        </w:rPr>
        <w:t xml:space="preserve">   </w:t>
      </w:r>
      <w:r>
        <w:rPr>
          <w:rFonts w:hint="eastAsia" w:ascii="宋体" w:hAnsi="宋体" w:eastAsia="宋体" w:cs="宋体"/>
          <w:sz w:val="24"/>
          <w:szCs w:val="24"/>
        </w:rPr>
        <w:t>教职工代表大会（以下简称教代会）是教职工行使民主权利，参与学校民主管理和民主监督的基本形式和制度，是学校管理体制的重要组成部分。</w:t>
      </w:r>
    </w:p>
    <w:p w14:paraId="461D87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第三条</w:t>
      </w:r>
      <w:r>
        <w:rPr>
          <w:rFonts w:hint="eastAsia" w:ascii="宋体" w:hAnsi="宋体" w:eastAsia="宋体" w:cs="宋体"/>
          <w:sz w:val="24"/>
          <w:szCs w:val="24"/>
        </w:rPr>
        <w:t xml:space="preserve">    </w:t>
      </w:r>
      <w:r>
        <w:rPr>
          <w:rFonts w:hint="eastAsia" w:ascii="宋体" w:hAnsi="宋体" w:eastAsia="宋体" w:cs="宋体"/>
          <w:sz w:val="24"/>
          <w:szCs w:val="24"/>
        </w:rPr>
        <w:t>教代会坚持党的基本路线，贯彻党的方针、政策，遵守国家的法律、法规；引导教职工正确处理国家、集体和个人三者利益关系，调动教职工积极性；维护教职工合法权益，保障教职工投身教育改革，完成学校教育教学等各项任务。</w:t>
      </w:r>
    </w:p>
    <w:p w14:paraId="17A2C7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第四条</w:t>
      </w:r>
      <w:r>
        <w:rPr>
          <w:rFonts w:hint="eastAsia" w:ascii="宋体" w:hAnsi="宋体" w:eastAsia="宋体" w:cs="宋体"/>
          <w:sz w:val="24"/>
          <w:szCs w:val="24"/>
        </w:rPr>
        <w:t xml:space="preserve">   </w:t>
      </w:r>
      <w:r>
        <w:rPr>
          <w:rFonts w:hint="eastAsia" w:ascii="宋体" w:hAnsi="宋体" w:eastAsia="宋体" w:cs="宋体"/>
          <w:sz w:val="24"/>
          <w:szCs w:val="24"/>
        </w:rPr>
        <w:t>教代会接受学校党组织的领导，按照规定行使职权，开展民主管理工作。</w:t>
      </w:r>
    </w:p>
    <w:p w14:paraId="438B50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328C4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第二章  职  权</w:t>
      </w:r>
    </w:p>
    <w:p w14:paraId="3796B3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B0D25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第五条</w:t>
      </w:r>
      <w:r>
        <w:rPr>
          <w:rFonts w:hint="eastAsia" w:ascii="宋体" w:hAnsi="宋体" w:eastAsia="宋体" w:cs="宋体"/>
          <w:sz w:val="24"/>
          <w:szCs w:val="24"/>
        </w:rPr>
        <w:t xml:space="preserve">   </w:t>
      </w:r>
      <w:r>
        <w:rPr>
          <w:rFonts w:hint="eastAsia" w:ascii="宋体" w:hAnsi="宋体" w:eastAsia="宋体" w:cs="宋体"/>
          <w:sz w:val="24"/>
          <w:szCs w:val="24"/>
        </w:rPr>
        <w:t>教代会在本校权限范围内行使以下职权：</w:t>
      </w:r>
    </w:p>
    <w:p w14:paraId="2804B4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一</w:t>
      </w:r>
      <w:r>
        <w:rPr>
          <w:rFonts w:hint="eastAsia" w:ascii="宋体" w:hAnsi="宋体" w:eastAsia="宋体" w:cs="宋体"/>
          <w:sz w:val="24"/>
          <w:szCs w:val="24"/>
        </w:rPr>
        <w:t>）听取和讨论校长的工作报告，对校长的工作报告及学校章程、发展规划、重要改革措施、财务工作报告等，并与学校有关改革和发展的重大问题，提出意见和建议。</w:t>
      </w:r>
    </w:p>
    <w:p w14:paraId="702B2E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）讨论通过学校提出的校内教职工聘任、奖惩、校内收益分配原则、办法以及其他与教职工权益有关的重要规章制度。讨论通过后，由校长颁布实施。</w:t>
      </w:r>
    </w:p>
    <w:p w14:paraId="7C8A3D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三</w:t>
      </w:r>
      <w:r>
        <w:rPr>
          <w:rFonts w:hint="eastAsia" w:ascii="宋体" w:hAnsi="宋体" w:eastAsia="宋体" w:cs="宋体"/>
          <w:sz w:val="24"/>
          <w:szCs w:val="24"/>
        </w:rPr>
        <w:t>）审议决定教职工福利管理使用的原则和办法以及其他有关教职工生活福利事项。</w:t>
      </w:r>
    </w:p>
    <w:p w14:paraId="620981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四</w:t>
      </w:r>
      <w:r>
        <w:rPr>
          <w:rFonts w:hint="eastAsia" w:ascii="宋体" w:hAnsi="宋体" w:eastAsia="宋体" w:cs="宋体"/>
          <w:sz w:val="24"/>
          <w:szCs w:val="24"/>
        </w:rPr>
        <w:t>）在学校党组织的领导下，民主评议书记、校长以及其他学校中层领导干部，并可对被评议者的奖惩提出建议和意见。</w:t>
      </w:r>
    </w:p>
    <w:p w14:paraId="577145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第六条</w:t>
      </w:r>
      <w:r>
        <w:rPr>
          <w:rFonts w:hint="eastAsia" w:ascii="宋体" w:hAnsi="宋体" w:eastAsia="宋体" w:cs="宋体"/>
          <w:sz w:val="24"/>
          <w:szCs w:val="24"/>
        </w:rPr>
        <w:t xml:space="preserve">   </w:t>
      </w:r>
      <w:r>
        <w:rPr>
          <w:rFonts w:hint="eastAsia" w:ascii="宋体" w:hAnsi="宋体" w:eastAsia="宋体" w:cs="宋体"/>
          <w:sz w:val="24"/>
          <w:szCs w:val="24"/>
        </w:rPr>
        <w:t>教代会应当尊重和支持党总支书记、校长依法行使管理学校的权利，协助党总支书记、校长开展工作。党总支书记、校长应当依靠教代会，尊重和支持教代会行使民主管理学校的权利，为教代会履行职责和开展活动提供条件。党总支书记、校长定期向教代会报告学校工作，听取教职工代表意见，落实大会决议，处理代表提案。党总支书记、校长对教代会通过的议案有不同意见，可以提请大会复议。复议后教代会和党总支书记、校长意见仍不统一时，可以提请学校党组织协调解决，必要时可以报告局党委和上级工会组织。</w:t>
      </w:r>
    </w:p>
    <w:p w14:paraId="3AB5B9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7C8A1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第三章  教  职  工  代  表</w:t>
      </w:r>
    </w:p>
    <w:p w14:paraId="026019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916B1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第七条</w:t>
      </w:r>
      <w:r>
        <w:rPr>
          <w:rFonts w:hint="eastAsia" w:ascii="宋体" w:hAnsi="宋体" w:eastAsia="宋体" w:cs="宋体"/>
          <w:sz w:val="24"/>
          <w:szCs w:val="24"/>
        </w:rPr>
        <w:t xml:space="preserve">   </w:t>
      </w:r>
      <w:r>
        <w:rPr>
          <w:rFonts w:hint="eastAsia" w:ascii="宋体" w:hAnsi="宋体" w:eastAsia="宋体" w:cs="宋体"/>
          <w:sz w:val="24"/>
          <w:szCs w:val="24"/>
        </w:rPr>
        <w:t>依法享有政治权利的在编教职工，可以当选为学校教职工代表。教代会代表以级组为单位，由教职工无记名投票方式直接选举产生。教育教学第一线的教师代表不低于代表总数的百分之七十。</w:t>
      </w:r>
    </w:p>
    <w:p w14:paraId="4C0091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学校正副校长、党组织和工会主要负责人的代表名额分配到各选举级组，直接参加选举。</w:t>
      </w:r>
    </w:p>
    <w:p w14:paraId="49D0B4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当选的教职工代表名单张榜公布。</w:t>
      </w:r>
    </w:p>
    <w:p w14:paraId="173DD6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第八条</w:t>
      </w:r>
      <w:r>
        <w:rPr>
          <w:rFonts w:hint="eastAsia" w:ascii="宋体" w:hAnsi="宋体" w:eastAsia="宋体" w:cs="宋体"/>
          <w:sz w:val="24"/>
          <w:szCs w:val="24"/>
        </w:rPr>
        <w:t xml:space="preserve">   </w:t>
      </w:r>
      <w:r>
        <w:rPr>
          <w:rFonts w:hint="eastAsia" w:ascii="宋体" w:hAnsi="宋体" w:eastAsia="宋体" w:cs="宋体"/>
          <w:sz w:val="24"/>
          <w:szCs w:val="24"/>
        </w:rPr>
        <w:t>教职工代表实行常任制。</w:t>
      </w:r>
    </w:p>
    <w:p w14:paraId="5ABFB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第九条</w:t>
      </w:r>
      <w:r>
        <w:rPr>
          <w:rFonts w:hint="eastAsia" w:ascii="宋体" w:hAnsi="宋体" w:eastAsia="宋体" w:cs="宋体"/>
          <w:sz w:val="24"/>
          <w:szCs w:val="24"/>
        </w:rPr>
        <w:t xml:space="preserve">   </w:t>
      </w:r>
      <w:r>
        <w:rPr>
          <w:rFonts w:hint="eastAsia" w:ascii="宋体" w:hAnsi="宋体" w:eastAsia="宋体" w:cs="宋体"/>
          <w:sz w:val="24"/>
          <w:szCs w:val="24"/>
        </w:rPr>
        <w:t>教职工代表享有下列权利：</w:t>
      </w:r>
    </w:p>
    <w:p w14:paraId="111B3F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一</w:t>
      </w:r>
      <w:r>
        <w:rPr>
          <w:rFonts w:hint="eastAsia" w:ascii="宋体" w:hAnsi="宋体" w:eastAsia="宋体" w:cs="宋体"/>
          <w:sz w:val="24"/>
          <w:szCs w:val="24"/>
        </w:rPr>
        <w:t>）在教代会上有选举权、被选举权和表决权。</w:t>
      </w:r>
    </w:p>
    <w:p w14:paraId="12B2E8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）对大会议程发表意见，按照规定的程序提出议案和提议。</w:t>
      </w:r>
    </w:p>
    <w:p w14:paraId="129B67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三</w:t>
      </w:r>
      <w:r>
        <w:rPr>
          <w:rFonts w:hint="eastAsia" w:ascii="宋体" w:hAnsi="宋体" w:eastAsia="宋体" w:cs="宋体"/>
          <w:sz w:val="24"/>
          <w:szCs w:val="24"/>
        </w:rPr>
        <w:t>）对学校和教代会工作提出意见和建议。</w:t>
      </w:r>
    </w:p>
    <w:p w14:paraId="2A102F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第十条</w:t>
      </w:r>
      <w:r>
        <w:rPr>
          <w:rFonts w:hint="eastAsia" w:ascii="宋体" w:hAnsi="宋体" w:eastAsia="宋体" w:cs="宋体"/>
          <w:sz w:val="24"/>
          <w:szCs w:val="24"/>
        </w:rPr>
        <w:t xml:space="preserve">   </w:t>
      </w:r>
      <w:r>
        <w:rPr>
          <w:rFonts w:hint="eastAsia" w:ascii="宋体" w:hAnsi="宋体" w:eastAsia="宋体" w:cs="宋体"/>
          <w:sz w:val="24"/>
          <w:szCs w:val="24"/>
        </w:rPr>
        <w:t>教职工代表履行下列义务：</w:t>
      </w:r>
    </w:p>
    <w:p w14:paraId="2458CA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一</w:t>
      </w:r>
      <w:r>
        <w:rPr>
          <w:rFonts w:hint="eastAsia" w:ascii="宋体" w:hAnsi="宋体" w:eastAsia="宋体" w:cs="宋体"/>
          <w:sz w:val="24"/>
          <w:szCs w:val="24"/>
        </w:rPr>
        <w:t>）贯彻党的方针、政策，遵守国家法律、法规。</w:t>
      </w:r>
    </w:p>
    <w:p w14:paraId="351FC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）参加教代会活动，执行教代会决议，完成教代会交给的任务。</w:t>
      </w:r>
    </w:p>
    <w:p w14:paraId="617FF8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三</w:t>
      </w:r>
      <w:r>
        <w:rPr>
          <w:rFonts w:hint="eastAsia" w:ascii="宋体" w:hAnsi="宋体" w:eastAsia="宋体" w:cs="宋体"/>
          <w:sz w:val="24"/>
          <w:szCs w:val="24"/>
        </w:rPr>
        <w:t>）联系群众，听取和反映群众的意见，协助做好群众工作。</w:t>
      </w:r>
    </w:p>
    <w:p w14:paraId="52E44A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四</w:t>
      </w:r>
      <w:r>
        <w:rPr>
          <w:rFonts w:hint="eastAsia" w:ascii="宋体" w:hAnsi="宋体" w:eastAsia="宋体" w:cs="宋体"/>
          <w:sz w:val="24"/>
          <w:szCs w:val="24"/>
        </w:rPr>
        <w:t>）提高自身素质，遵守职业道德和学校规章制度，做好本职工作。</w:t>
      </w:r>
    </w:p>
    <w:p w14:paraId="07557E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第十一条</w:t>
      </w:r>
      <w:r>
        <w:rPr>
          <w:rFonts w:hint="eastAsia" w:ascii="宋体" w:hAnsi="宋体" w:eastAsia="宋体" w:cs="宋体"/>
          <w:sz w:val="24"/>
          <w:szCs w:val="24"/>
        </w:rPr>
        <w:t xml:space="preserve">   </w:t>
      </w:r>
      <w:r>
        <w:rPr>
          <w:rFonts w:hint="eastAsia" w:ascii="宋体" w:hAnsi="宋体" w:eastAsia="宋体" w:cs="宋体"/>
          <w:sz w:val="24"/>
          <w:szCs w:val="24"/>
        </w:rPr>
        <w:t>教代会可以根据需要，邀请校内有关人员作为列席代表参加会议。列席代表人数不超过代表总数的五分之一。</w:t>
      </w:r>
    </w:p>
    <w:p w14:paraId="3ABB25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A0B288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第四章  组  织  制  度</w:t>
      </w:r>
    </w:p>
    <w:p w14:paraId="4ABC72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p w14:paraId="455B1E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第十二条</w:t>
      </w:r>
      <w:r>
        <w:rPr>
          <w:rFonts w:hint="eastAsia" w:ascii="宋体" w:hAnsi="宋体" w:eastAsia="宋体" w:cs="宋体"/>
          <w:sz w:val="24"/>
          <w:szCs w:val="24"/>
        </w:rPr>
        <w:t xml:space="preserve">   </w:t>
      </w:r>
      <w:r>
        <w:rPr>
          <w:rFonts w:hint="eastAsia" w:ascii="宋体" w:hAnsi="宋体" w:eastAsia="宋体" w:cs="宋体"/>
          <w:sz w:val="24"/>
          <w:szCs w:val="24"/>
        </w:rPr>
        <w:t>学校实行教代会制度。</w:t>
      </w:r>
    </w:p>
    <w:p w14:paraId="7A69EB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第十三条</w:t>
      </w:r>
      <w:r>
        <w:rPr>
          <w:rFonts w:hint="eastAsia" w:ascii="宋体" w:hAnsi="宋体" w:eastAsia="宋体" w:cs="宋体"/>
          <w:sz w:val="24"/>
          <w:szCs w:val="24"/>
        </w:rPr>
        <w:t xml:space="preserve">   </w:t>
      </w:r>
      <w:r>
        <w:rPr>
          <w:rFonts w:hint="eastAsia" w:ascii="宋体" w:hAnsi="宋体" w:eastAsia="宋体" w:cs="宋体"/>
          <w:sz w:val="24"/>
          <w:szCs w:val="24"/>
        </w:rPr>
        <w:t>学校教代会的组织原则是民主集中制。</w:t>
      </w:r>
    </w:p>
    <w:p w14:paraId="6B8B21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第十四条</w:t>
      </w:r>
      <w:r>
        <w:rPr>
          <w:rFonts w:hint="eastAsia" w:ascii="宋体" w:hAnsi="宋体" w:eastAsia="宋体" w:cs="宋体"/>
          <w:sz w:val="24"/>
          <w:szCs w:val="24"/>
        </w:rPr>
        <w:t xml:space="preserve">   </w:t>
      </w:r>
      <w:r>
        <w:rPr>
          <w:rFonts w:hint="eastAsia" w:ascii="宋体" w:hAnsi="宋体" w:eastAsia="宋体" w:cs="宋体"/>
          <w:sz w:val="24"/>
          <w:szCs w:val="24"/>
        </w:rPr>
        <w:t>学校教代会民主管理行使的程序：</w:t>
      </w:r>
    </w:p>
    <w:p w14:paraId="55637D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一</w:t>
      </w:r>
      <w:r>
        <w:rPr>
          <w:rFonts w:hint="eastAsia" w:ascii="宋体" w:hAnsi="宋体" w:eastAsia="宋体" w:cs="宋体"/>
          <w:sz w:val="24"/>
          <w:szCs w:val="24"/>
        </w:rPr>
        <w:t>）在提交教代会审议之前，通过各种途径听取并采纳教职工群众合理的意见和建议。</w:t>
      </w:r>
    </w:p>
    <w:p w14:paraId="32E196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）对涉及教职工切身利益的重大决策或改革举措进行广泛深入的宣传引导、法规政策的解答解释和深入细致的思想工作。</w:t>
      </w:r>
    </w:p>
    <w:p w14:paraId="11344F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三</w:t>
      </w:r>
      <w:r>
        <w:rPr>
          <w:rFonts w:hint="eastAsia" w:ascii="宋体" w:hAnsi="宋体" w:eastAsia="宋体" w:cs="宋体"/>
          <w:sz w:val="24"/>
          <w:szCs w:val="24"/>
        </w:rPr>
        <w:t>）提交教代会审议的方案提前10天发给教代会代表或全体教职工。</w:t>
      </w:r>
    </w:p>
    <w:p w14:paraId="34F191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第十五条</w:t>
      </w:r>
      <w:r>
        <w:rPr>
          <w:rFonts w:hint="eastAsia" w:ascii="宋体" w:hAnsi="宋体" w:eastAsia="宋体" w:cs="宋体"/>
          <w:sz w:val="24"/>
          <w:szCs w:val="24"/>
        </w:rPr>
        <w:t xml:space="preserve">   </w:t>
      </w:r>
      <w:r>
        <w:rPr>
          <w:rFonts w:hint="eastAsia" w:ascii="宋体" w:hAnsi="宋体" w:eastAsia="宋体" w:cs="宋体"/>
          <w:sz w:val="24"/>
          <w:szCs w:val="24"/>
        </w:rPr>
        <w:t>学校教代会三年为一届，每年至少召开一次。每次大会必须有三分之二以上的代表出席。或者党组织、校长和工会共同研究，可以临时召开代表大会。</w:t>
      </w:r>
    </w:p>
    <w:p w14:paraId="644D61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教代会闭会期间，遇有需要处理的重大事项，有三分之一以上的教职工代表提议可临时召开教代会。</w:t>
      </w:r>
    </w:p>
    <w:p w14:paraId="4CD0A1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第十六条</w:t>
      </w:r>
      <w:r>
        <w:rPr>
          <w:rFonts w:hint="eastAsia" w:ascii="宋体" w:hAnsi="宋体" w:eastAsia="宋体" w:cs="宋体"/>
          <w:sz w:val="24"/>
          <w:szCs w:val="24"/>
        </w:rPr>
        <w:t xml:space="preserve">   </w:t>
      </w:r>
      <w:r>
        <w:rPr>
          <w:rFonts w:hint="eastAsia" w:ascii="宋体" w:hAnsi="宋体" w:eastAsia="宋体" w:cs="宋体"/>
          <w:sz w:val="24"/>
          <w:szCs w:val="24"/>
        </w:rPr>
        <w:t>学校教代会的选举和表决采用无记名投票选举和表决</w:t>
      </w:r>
      <w:r>
        <w:rPr>
          <w:rFonts w:hint="eastAsia" w:ascii="宋体" w:hAnsi="宋体" w:eastAsia="宋体" w:cs="宋体"/>
          <w:sz w:val="24"/>
          <w:szCs w:val="24"/>
          <w:lang w:eastAsia="zh-CN"/>
        </w:rPr>
        <w:t>，</w:t>
      </w:r>
      <w:r>
        <w:rPr>
          <w:rFonts w:hint="eastAsia" w:ascii="宋体" w:hAnsi="宋体" w:eastAsia="宋体" w:cs="宋体"/>
          <w:sz w:val="24"/>
          <w:szCs w:val="24"/>
        </w:rPr>
        <w:t>必须获得应到代表半数以上同意方为有效。</w:t>
      </w:r>
    </w:p>
    <w:p w14:paraId="7B2182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第十七条</w:t>
      </w:r>
      <w:r>
        <w:rPr>
          <w:rFonts w:hint="eastAsia" w:ascii="宋体" w:hAnsi="宋体" w:eastAsia="宋体" w:cs="宋体"/>
          <w:sz w:val="24"/>
          <w:szCs w:val="24"/>
        </w:rPr>
        <w:t xml:space="preserve">   </w:t>
      </w:r>
      <w:r>
        <w:rPr>
          <w:rFonts w:hint="eastAsia" w:ascii="宋体" w:hAnsi="宋体" w:eastAsia="宋体" w:cs="宋体"/>
          <w:sz w:val="24"/>
          <w:szCs w:val="24"/>
        </w:rPr>
        <w:t>学校教代会对审议、通过和表决的决议，可以根据需要通过相应的决议。教代会决议的执行情况向下一次大会报告。</w:t>
      </w:r>
    </w:p>
    <w:p w14:paraId="7DC9A7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第十八条</w:t>
      </w:r>
      <w:r>
        <w:rPr>
          <w:rFonts w:hint="eastAsia" w:ascii="宋体" w:hAnsi="宋体" w:eastAsia="宋体" w:cs="宋体"/>
          <w:sz w:val="24"/>
          <w:szCs w:val="24"/>
        </w:rPr>
        <w:t xml:space="preserve">   </w:t>
      </w:r>
      <w:r>
        <w:rPr>
          <w:rFonts w:hint="eastAsia" w:ascii="宋体" w:hAnsi="宋体" w:eastAsia="宋体" w:cs="宋体"/>
          <w:sz w:val="24"/>
          <w:szCs w:val="24"/>
        </w:rPr>
        <w:t>教代会可以征集代表提案。教代会提案的征集和处理程序：</w:t>
      </w:r>
    </w:p>
    <w:p w14:paraId="3B3EE7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一</w:t>
      </w:r>
      <w:r>
        <w:rPr>
          <w:rFonts w:hint="eastAsia" w:ascii="宋体" w:hAnsi="宋体" w:eastAsia="宋体" w:cs="宋体"/>
          <w:sz w:val="24"/>
          <w:szCs w:val="24"/>
        </w:rPr>
        <w:t>）教代会要健全提案征集、处理制度。</w:t>
      </w:r>
    </w:p>
    <w:p w14:paraId="486FFA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）教代会提案表由工会在教代会筹备工作开始时发给教职工代表，征集提案的起止时间向全体代表告示。</w:t>
      </w:r>
    </w:p>
    <w:p w14:paraId="5B75ED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三</w:t>
      </w:r>
      <w:r>
        <w:rPr>
          <w:rFonts w:hint="eastAsia" w:ascii="宋体" w:hAnsi="宋体" w:eastAsia="宋体" w:cs="宋体"/>
          <w:sz w:val="24"/>
          <w:szCs w:val="24"/>
        </w:rPr>
        <w:t>）提案内容应围绕教代会中心议题及教职工最关心的问题。</w:t>
      </w:r>
    </w:p>
    <w:p w14:paraId="4B4DF4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四</w:t>
      </w:r>
      <w:r>
        <w:rPr>
          <w:rFonts w:hint="eastAsia" w:ascii="宋体" w:hAnsi="宋体" w:eastAsia="宋体" w:cs="宋体"/>
          <w:sz w:val="24"/>
          <w:szCs w:val="24"/>
        </w:rPr>
        <w:t>）提案一般应由代表一人提出，两人以上附议才能成立。 提案应是一事一案，每个提案应包括案名、理由、建议、处理办理和整改解决措施等内容。提案内容要实际，要求要具体。提案内容要符合党和国家的政策、法律、法规，并且限于本校的职权范围和教代会职权范围。</w:t>
      </w:r>
    </w:p>
    <w:p w14:paraId="22B565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5858F7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第五章  工 作 机 构</w:t>
      </w:r>
    </w:p>
    <w:p w14:paraId="2EDBDA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F446F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第十九条</w:t>
      </w:r>
      <w:r>
        <w:rPr>
          <w:rFonts w:hint="eastAsia" w:ascii="宋体" w:hAnsi="宋体" w:eastAsia="宋体" w:cs="宋体"/>
          <w:sz w:val="24"/>
          <w:szCs w:val="24"/>
        </w:rPr>
        <w:t xml:space="preserve">   </w:t>
      </w:r>
      <w:r>
        <w:rPr>
          <w:rFonts w:hint="eastAsia" w:ascii="宋体" w:hAnsi="宋体" w:eastAsia="宋体" w:cs="宋体"/>
          <w:sz w:val="24"/>
          <w:szCs w:val="24"/>
        </w:rPr>
        <w:t>学校工会委员会是教代会的工作机构，负责教代会的日常工作，负责承担以下工作：</w:t>
      </w:r>
    </w:p>
    <w:p w14:paraId="33AB51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一</w:t>
      </w:r>
      <w:r>
        <w:rPr>
          <w:rFonts w:hint="eastAsia" w:ascii="宋体" w:hAnsi="宋体" w:eastAsia="宋体" w:cs="宋体"/>
          <w:sz w:val="24"/>
          <w:szCs w:val="24"/>
        </w:rPr>
        <w:t>）参加并负责大会筹备：提出大会议题、程序方案；征集和整理代表提议。</w:t>
      </w:r>
    </w:p>
    <w:p w14:paraId="36A7D9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）组织教代会代表的培训。</w:t>
      </w:r>
    </w:p>
    <w:p w14:paraId="0D69F8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三</w:t>
      </w:r>
      <w:r>
        <w:rPr>
          <w:rFonts w:hint="eastAsia" w:ascii="宋体" w:hAnsi="宋体" w:eastAsia="宋体" w:cs="宋体"/>
          <w:sz w:val="24"/>
          <w:szCs w:val="24"/>
        </w:rPr>
        <w:t>）整理会务资料并存档。</w:t>
      </w:r>
    </w:p>
    <w:p w14:paraId="32B46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第二十条</w:t>
      </w:r>
      <w:r>
        <w:rPr>
          <w:rFonts w:hint="eastAsia" w:ascii="宋体" w:hAnsi="宋体" w:eastAsia="宋体" w:cs="宋体"/>
          <w:sz w:val="24"/>
          <w:szCs w:val="24"/>
        </w:rPr>
        <w:t xml:space="preserve">   </w:t>
      </w:r>
      <w:r>
        <w:rPr>
          <w:rFonts w:hint="eastAsia" w:ascii="宋体" w:hAnsi="宋体" w:eastAsia="宋体" w:cs="宋体"/>
          <w:sz w:val="24"/>
          <w:szCs w:val="24"/>
        </w:rPr>
        <w:t>学校教代会工作接受上级工会的指导和检查。</w:t>
      </w:r>
    </w:p>
    <w:p w14:paraId="4849E86E">
      <w:pPr>
        <w:ind w:firstLine="4680" w:firstLineChars="1950"/>
        <w:rPr>
          <w:rFonts w:hint="eastAsia" w:ascii="宋体" w:hAnsi="宋体" w:eastAsia="宋体" w:cs="宋体"/>
          <w:sz w:val="24"/>
          <w:szCs w:val="24"/>
        </w:rPr>
      </w:pPr>
    </w:p>
    <w:p w14:paraId="4A2274FC">
      <w:pPr>
        <w:ind w:firstLine="4680" w:firstLineChars="1950"/>
        <w:rPr>
          <w:rFonts w:hint="eastAsia" w:ascii="宋体" w:hAnsi="宋体" w:eastAsia="宋体" w:cs="宋体"/>
          <w:sz w:val="24"/>
          <w:szCs w:val="24"/>
        </w:rPr>
      </w:pPr>
      <w:bookmarkStart w:id="0" w:name="_GoBack"/>
      <w:bookmarkEnd w:id="0"/>
    </w:p>
    <w:sectPr>
      <w:footerReference r:id="rId3" w:type="default"/>
      <w:footerReference r:id="rId4" w:type="even"/>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C16FA">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2</w:t>
    </w:r>
    <w:r>
      <w:rPr>
        <w:rStyle w:val="5"/>
      </w:rPr>
      <w:fldChar w:fldCharType="end"/>
    </w:r>
  </w:p>
  <w:p w14:paraId="3E7913A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630E2">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14:paraId="5DD3CCB4">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5741"/>
    <w:rsid w:val="00024B2F"/>
    <w:rsid w:val="000A6077"/>
    <w:rsid w:val="00175D5F"/>
    <w:rsid w:val="00242DC0"/>
    <w:rsid w:val="00283B09"/>
    <w:rsid w:val="002D6F69"/>
    <w:rsid w:val="003F3A6E"/>
    <w:rsid w:val="00414439"/>
    <w:rsid w:val="004A3DAF"/>
    <w:rsid w:val="004F1FBE"/>
    <w:rsid w:val="00576C87"/>
    <w:rsid w:val="005C0FE7"/>
    <w:rsid w:val="005D3D2A"/>
    <w:rsid w:val="005D58FE"/>
    <w:rsid w:val="005F2AB8"/>
    <w:rsid w:val="006679BC"/>
    <w:rsid w:val="00670FD1"/>
    <w:rsid w:val="0069225F"/>
    <w:rsid w:val="0071027D"/>
    <w:rsid w:val="00721D43"/>
    <w:rsid w:val="00787518"/>
    <w:rsid w:val="007B228B"/>
    <w:rsid w:val="0082131B"/>
    <w:rsid w:val="00842934"/>
    <w:rsid w:val="0087413A"/>
    <w:rsid w:val="008B1A28"/>
    <w:rsid w:val="00922829"/>
    <w:rsid w:val="00986657"/>
    <w:rsid w:val="00A128C2"/>
    <w:rsid w:val="00A318B7"/>
    <w:rsid w:val="00A64BFB"/>
    <w:rsid w:val="00A814B0"/>
    <w:rsid w:val="00AB1203"/>
    <w:rsid w:val="00AE5F16"/>
    <w:rsid w:val="00B45F70"/>
    <w:rsid w:val="00B52972"/>
    <w:rsid w:val="00B847F3"/>
    <w:rsid w:val="00BC4C50"/>
    <w:rsid w:val="00BE48E9"/>
    <w:rsid w:val="00C34EBC"/>
    <w:rsid w:val="00C87A8A"/>
    <w:rsid w:val="00CE5741"/>
    <w:rsid w:val="00D330A3"/>
    <w:rsid w:val="00D64F59"/>
    <w:rsid w:val="00DD5E08"/>
    <w:rsid w:val="00DE0CD2"/>
    <w:rsid w:val="00DF0482"/>
    <w:rsid w:val="00E23E97"/>
    <w:rsid w:val="00E51919"/>
    <w:rsid w:val="00EE3692"/>
    <w:rsid w:val="00FD4A35"/>
    <w:rsid w:val="00FF6FE0"/>
    <w:rsid w:val="09055665"/>
    <w:rsid w:val="09831C78"/>
    <w:rsid w:val="14041053"/>
    <w:rsid w:val="14E76E65"/>
    <w:rsid w:val="20967991"/>
    <w:rsid w:val="2DC53663"/>
    <w:rsid w:val="458D1BE3"/>
    <w:rsid w:val="565E5FF1"/>
    <w:rsid w:val="5878114F"/>
    <w:rsid w:val="590A0FEB"/>
    <w:rsid w:val="63640C4D"/>
    <w:rsid w:val="773D55E5"/>
    <w:rsid w:val="7BF07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ompany>
  <Pages>4</Pages>
  <Words>2052</Words>
  <Characters>2053</Characters>
  <Lines>15</Lines>
  <Paragraphs>4</Paragraphs>
  <TotalTime>4</TotalTime>
  <ScaleCrop>false</ScaleCrop>
  <LinksUpToDate>false</LinksUpToDate>
  <CharactersWithSpaces>2171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2024-05-09T00:19:00Z</dcterms:created>
  <dc:creator>*</dc:creator>
  <cp:lastModifiedBy>企业用户_413232970</cp:lastModifiedBy>
  <dcterms:modified xsi:type="dcterms:W3CDTF">2025-12-23T03:30:47Z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eyJoZGlkIjoiYTllOGQ3MzQyMzBjYTRkZjRkNGEyNzNjYzE0MWRmYmIiLCJ1c2VySWQiOiIxNjM1NTA5MTA3In0=</vt:lpwstr>
  </property>
  <property fmtid="{D5CDD505-2E9C-101B-9397-08002B2CF9AE}" pid="3" name="KSOProductBuildVer">
    <vt:lpwstr>2052-12.1.0.24034</vt:lpwstr>
  </property>
  <property fmtid="{D5CDD505-2E9C-101B-9397-08002B2CF9AE}" pid="4" name="ICV">
    <vt:lpwstr>D91E815ACD654376AA7C80B8509CC36E_12</vt:lpwstr>
  </property>
</Properties>
</file>